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AED9F" w14:textId="5DCC3E26" w:rsidR="00864308" w:rsidRPr="00864308" w:rsidRDefault="00864308" w:rsidP="00864308">
      <w:pPr>
        <w:pStyle w:val="Bezodstpw"/>
        <w:spacing w:line="360" w:lineRule="auto"/>
        <w:jc w:val="center"/>
        <w:rPr>
          <w:b/>
          <w:sz w:val="28"/>
          <w:szCs w:val="28"/>
        </w:rPr>
      </w:pPr>
      <w:r w:rsidRPr="00864308">
        <w:rPr>
          <w:b/>
          <w:sz w:val="28"/>
          <w:szCs w:val="28"/>
        </w:rPr>
        <w:t>PYTANIA I ODPOWIEDZI</w:t>
      </w:r>
    </w:p>
    <w:p w14:paraId="402DC954" w14:textId="77777777" w:rsidR="00864308" w:rsidRDefault="00864308" w:rsidP="0089599D">
      <w:pPr>
        <w:pStyle w:val="Bezodstpw"/>
        <w:spacing w:line="360" w:lineRule="auto"/>
        <w:rPr>
          <w:sz w:val="24"/>
          <w:szCs w:val="24"/>
        </w:rPr>
      </w:pPr>
    </w:p>
    <w:p w14:paraId="5A973E88" w14:textId="335ADF1A" w:rsidR="00BB4156" w:rsidRPr="00864308" w:rsidRDefault="00BB4156" w:rsidP="0089599D">
      <w:pPr>
        <w:pStyle w:val="Bezodstpw"/>
        <w:spacing w:line="360" w:lineRule="auto"/>
        <w:rPr>
          <w:sz w:val="24"/>
          <w:szCs w:val="24"/>
          <w:u w:val="single"/>
        </w:rPr>
      </w:pPr>
      <w:bookmarkStart w:id="0" w:name="_GoBack"/>
      <w:bookmarkEnd w:id="0"/>
      <w:r w:rsidRPr="00864308">
        <w:rPr>
          <w:sz w:val="24"/>
          <w:szCs w:val="24"/>
          <w:u w:val="single"/>
        </w:rPr>
        <w:t>Pytanie nr 1</w:t>
      </w:r>
    </w:p>
    <w:p w14:paraId="570E0B4E" w14:textId="22BBEE31" w:rsidR="00BB4156" w:rsidRPr="00BB4156" w:rsidRDefault="00BB4156" w:rsidP="0089599D">
      <w:pPr>
        <w:pStyle w:val="Bezodstpw"/>
        <w:spacing w:line="360" w:lineRule="auto"/>
        <w:jc w:val="both"/>
        <w:rPr>
          <w:sz w:val="24"/>
          <w:szCs w:val="24"/>
        </w:rPr>
      </w:pPr>
      <w:r w:rsidRPr="00BB4156">
        <w:rPr>
          <w:sz w:val="24"/>
          <w:szCs w:val="24"/>
        </w:rPr>
        <w:t>Proszę o udzielenie informacji czy budowa instalacji fotowoltaicznej wchodzi w zakres w/w inwestycji?</w:t>
      </w:r>
      <w:r w:rsidR="0089599D">
        <w:rPr>
          <w:sz w:val="24"/>
          <w:szCs w:val="24"/>
        </w:rPr>
        <w:t xml:space="preserve"> </w:t>
      </w:r>
      <w:r w:rsidRPr="00BB4156">
        <w:rPr>
          <w:sz w:val="24"/>
          <w:szCs w:val="24"/>
        </w:rPr>
        <w:t>Jeżeli tak zwracam się z prośbą o udostępnienie kompletnego projektu na budowę instalacji fotowoltaicznej.</w:t>
      </w:r>
    </w:p>
    <w:p w14:paraId="65C9B904" w14:textId="1391F054" w:rsidR="00864308" w:rsidRPr="00864308" w:rsidRDefault="0089599D" w:rsidP="00864308">
      <w:pPr>
        <w:pStyle w:val="Bezodstpw"/>
        <w:spacing w:line="360" w:lineRule="auto"/>
        <w:jc w:val="both"/>
        <w:rPr>
          <w:b/>
          <w:sz w:val="24"/>
          <w:szCs w:val="24"/>
        </w:rPr>
      </w:pPr>
      <w:r w:rsidRPr="00864308">
        <w:rPr>
          <w:b/>
          <w:sz w:val="24"/>
          <w:szCs w:val="24"/>
        </w:rPr>
        <w:t>Odp. 1</w:t>
      </w:r>
      <w:r w:rsidR="00864308" w:rsidRPr="00864308">
        <w:rPr>
          <w:b/>
          <w:sz w:val="24"/>
          <w:szCs w:val="24"/>
        </w:rPr>
        <w:t xml:space="preserve"> Budowa instalacji fotowoltaicznej wchodzi w zakres inwestycji. Założenia dot. budowy instalacji PV (3kWp), zawarte są w audycie energetycznym oraz w załączniku do tego audytu pn.</w:t>
      </w:r>
      <w:r w:rsidR="00864308">
        <w:rPr>
          <w:b/>
          <w:sz w:val="24"/>
          <w:szCs w:val="24"/>
        </w:rPr>
        <w:t xml:space="preserve"> a</w:t>
      </w:r>
      <w:r w:rsidR="00864308" w:rsidRPr="00864308">
        <w:rPr>
          <w:b/>
          <w:sz w:val="24"/>
          <w:szCs w:val="24"/>
        </w:rPr>
        <w:t xml:space="preserve">naliza doboru </w:t>
      </w:r>
      <w:r w:rsidR="00864308">
        <w:rPr>
          <w:b/>
          <w:sz w:val="24"/>
          <w:szCs w:val="24"/>
        </w:rPr>
        <w:t>p</w:t>
      </w:r>
      <w:r w:rsidR="00864308" w:rsidRPr="00864308">
        <w:rPr>
          <w:b/>
          <w:sz w:val="24"/>
          <w:szCs w:val="24"/>
        </w:rPr>
        <w:t>aneli PV.</w:t>
      </w:r>
      <w:r w:rsidR="00864308">
        <w:rPr>
          <w:b/>
          <w:sz w:val="24"/>
          <w:szCs w:val="24"/>
        </w:rPr>
        <w:t xml:space="preserve"> Audyt w załączeniu do odpowiedzi</w:t>
      </w:r>
    </w:p>
    <w:p w14:paraId="0CA6011F" w14:textId="77777777" w:rsidR="00864308" w:rsidRDefault="00864308" w:rsidP="0089599D">
      <w:pPr>
        <w:pStyle w:val="Bezodstpw"/>
        <w:spacing w:line="360" w:lineRule="auto"/>
        <w:jc w:val="both"/>
        <w:rPr>
          <w:sz w:val="24"/>
          <w:szCs w:val="24"/>
        </w:rPr>
      </w:pPr>
    </w:p>
    <w:p w14:paraId="6F0ADA87" w14:textId="0F4CB41A" w:rsidR="00BB4156" w:rsidRPr="00864308" w:rsidRDefault="00BB4156" w:rsidP="0089599D">
      <w:pPr>
        <w:pStyle w:val="Bezodstpw"/>
        <w:spacing w:line="360" w:lineRule="auto"/>
        <w:jc w:val="both"/>
        <w:rPr>
          <w:sz w:val="24"/>
          <w:szCs w:val="24"/>
          <w:u w:val="single"/>
        </w:rPr>
      </w:pPr>
      <w:r w:rsidRPr="00864308">
        <w:rPr>
          <w:sz w:val="24"/>
          <w:szCs w:val="24"/>
          <w:u w:val="single"/>
        </w:rPr>
        <w:t xml:space="preserve">Pytanie nr 2 </w:t>
      </w:r>
    </w:p>
    <w:p w14:paraId="23F1A1FB" w14:textId="6A768297" w:rsidR="00BB4156" w:rsidRDefault="00BB4156" w:rsidP="0089599D">
      <w:pPr>
        <w:pStyle w:val="Bezodstpw"/>
        <w:spacing w:line="360" w:lineRule="auto"/>
        <w:jc w:val="both"/>
        <w:rPr>
          <w:sz w:val="24"/>
          <w:szCs w:val="24"/>
        </w:rPr>
      </w:pPr>
      <w:r w:rsidRPr="00BB4156">
        <w:rPr>
          <w:sz w:val="24"/>
          <w:szCs w:val="24"/>
        </w:rPr>
        <w:t>Projekt przewiduje</w:t>
      </w:r>
      <w:r w:rsidR="0089599D">
        <w:rPr>
          <w:sz w:val="24"/>
          <w:szCs w:val="24"/>
        </w:rPr>
        <w:t xml:space="preserve"> </w:t>
      </w:r>
      <w:r w:rsidRPr="00BB4156">
        <w:rPr>
          <w:sz w:val="24"/>
          <w:szCs w:val="24"/>
        </w:rPr>
        <w:t>układ kopertowy spadków nawierzchni</w:t>
      </w:r>
      <w:r w:rsidR="0089599D">
        <w:rPr>
          <w:sz w:val="24"/>
          <w:szCs w:val="24"/>
        </w:rPr>
        <w:t xml:space="preserve"> </w:t>
      </w:r>
      <w:r w:rsidRPr="00BB4156">
        <w:rPr>
          <w:sz w:val="24"/>
          <w:szCs w:val="24"/>
        </w:rPr>
        <w:t xml:space="preserve">boiska. Taki </w:t>
      </w:r>
      <w:r>
        <w:rPr>
          <w:sz w:val="24"/>
          <w:szCs w:val="24"/>
        </w:rPr>
        <w:t>układ</w:t>
      </w:r>
      <w:r w:rsidRPr="00BB4156">
        <w:rPr>
          <w:sz w:val="24"/>
          <w:szCs w:val="24"/>
        </w:rPr>
        <w:t xml:space="preserve"> stosuje się przy boiskach piłkarskich.</w:t>
      </w:r>
      <w:r>
        <w:rPr>
          <w:sz w:val="24"/>
          <w:szCs w:val="24"/>
        </w:rPr>
        <w:t xml:space="preserve"> </w:t>
      </w:r>
      <w:r w:rsidRPr="00BB4156">
        <w:rPr>
          <w:sz w:val="24"/>
          <w:szCs w:val="24"/>
        </w:rPr>
        <w:t>Na boisku wielofunkcyjnym, gdzie występuje</w:t>
      </w:r>
      <w:r w:rsidR="0089599D">
        <w:rPr>
          <w:sz w:val="24"/>
          <w:szCs w:val="24"/>
        </w:rPr>
        <w:t xml:space="preserve"> </w:t>
      </w:r>
      <w:r w:rsidRPr="00BB4156">
        <w:rPr>
          <w:sz w:val="24"/>
          <w:szCs w:val="24"/>
        </w:rPr>
        <w:t>kilka</w:t>
      </w:r>
      <w:r w:rsidR="0089599D">
        <w:rPr>
          <w:sz w:val="24"/>
          <w:szCs w:val="24"/>
        </w:rPr>
        <w:t xml:space="preserve"> </w:t>
      </w:r>
      <w:r w:rsidRPr="00BB4156">
        <w:rPr>
          <w:sz w:val="24"/>
          <w:szCs w:val="24"/>
        </w:rPr>
        <w:t xml:space="preserve">różnych boisk, </w:t>
      </w:r>
      <w:r>
        <w:rPr>
          <w:sz w:val="24"/>
          <w:szCs w:val="24"/>
        </w:rPr>
        <w:t>stosuje</w:t>
      </w:r>
      <w:r w:rsidRPr="00BB4156">
        <w:rPr>
          <w:sz w:val="24"/>
          <w:szCs w:val="24"/>
        </w:rPr>
        <w:t xml:space="preserve"> się spadek daszkowy lub spadek jednokierunkowy. Połowy boiska </w:t>
      </w:r>
      <w:r>
        <w:rPr>
          <w:sz w:val="24"/>
          <w:szCs w:val="24"/>
        </w:rPr>
        <w:t>powinny</w:t>
      </w:r>
      <w:r w:rsidRPr="00BB4156">
        <w:rPr>
          <w:sz w:val="24"/>
          <w:szCs w:val="24"/>
        </w:rPr>
        <w:t xml:space="preserve"> mieć takie same nachylenie</w:t>
      </w:r>
      <w:r w:rsidR="0089599D">
        <w:rPr>
          <w:sz w:val="24"/>
          <w:szCs w:val="24"/>
        </w:rPr>
        <w:t>.</w:t>
      </w:r>
      <w:r w:rsidRPr="00BB4156">
        <w:rPr>
          <w:sz w:val="24"/>
          <w:szCs w:val="24"/>
        </w:rPr>
        <w:t xml:space="preserve"> </w:t>
      </w:r>
      <w:r w:rsidR="0089599D">
        <w:rPr>
          <w:sz w:val="24"/>
          <w:szCs w:val="24"/>
        </w:rPr>
        <w:t>N</w:t>
      </w:r>
      <w:r w:rsidRPr="00BB4156">
        <w:rPr>
          <w:sz w:val="24"/>
          <w:szCs w:val="24"/>
        </w:rPr>
        <w:t xml:space="preserve">atomiast w tym projekcie boiska do </w:t>
      </w:r>
      <w:r>
        <w:rPr>
          <w:sz w:val="24"/>
          <w:szCs w:val="24"/>
        </w:rPr>
        <w:t>koszykówki</w:t>
      </w:r>
      <w:r w:rsidRPr="00BB4156">
        <w:rPr>
          <w:sz w:val="24"/>
          <w:szCs w:val="24"/>
        </w:rPr>
        <w:t>, tenisa i siatkówki</w:t>
      </w:r>
      <w:r w:rsidR="0089599D">
        <w:rPr>
          <w:sz w:val="24"/>
          <w:szCs w:val="24"/>
        </w:rPr>
        <w:t xml:space="preserve"> </w:t>
      </w:r>
      <w:r w:rsidRPr="00BB4156">
        <w:rPr>
          <w:sz w:val="24"/>
          <w:szCs w:val="24"/>
        </w:rPr>
        <w:t>mają</w:t>
      </w:r>
      <w:r w:rsidR="0089599D">
        <w:rPr>
          <w:sz w:val="24"/>
          <w:szCs w:val="24"/>
        </w:rPr>
        <w:t xml:space="preserve"> </w:t>
      </w:r>
      <w:r w:rsidRPr="00BB4156">
        <w:rPr>
          <w:sz w:val="24"/>
          <w:szCs w:val="24"/>
        </w:rPr>
        <w:t>na kawałku środka boiska</w:t>
      </w:r>
      <w:r w:rsidR="0089599D">
        <w:rPr>
          <w:sz w:val="24"/>
          <w:szCs w:val="24"/>
        </w:rPr>
        <w:t xml:space="preserve"> </w:t>
      </w:r>
      <w:r w:rsidRPr="00BB4156">
        <w:rPr>
          <w:sz w:val="24"/>
          <w:szCs w:val="24"/>
        </w:rPr>
        <w:t xml:space="preserve">inne </w:t>
      </w:r>
      <w:r>
        <w:rPr>
          <w:sz w:val="24"/>
          <w:szCs w:val="24"/>
        </w:rPr>
        <w:t>nachylenie</w:t>
      </w:r>
      <w:r w:rsidRPr="00BB4156">
        <w:rPr>
          <w:sz w:val="24"/>
          <w:szCs w:val="24"/>
        </w:rPr>
        <w:t xml:space="preserve"> niż pozostała cześć boiska, co może spowodować inny kąt </w:t>
      </w:r>
      <w:r>
        <w:rPr>
          <w:sz w:val="24"/>
          <w:szCs w:val="24"/>
        </w:rPr>
        <w:t>odbicia</w:t>
      </w:r>
      <w:r w:rsidRPr="00BB4156">
        <w:rPr>
          <w:sz w:val="24"/>
          <w:szCs w:val="24"/>
        </w:rPr>
        <w:t xml:space="preserve"> piłki. Nie stosuje się także odwodnienia liniowego na wszystkich bokach boiska. Projektuje się odwodnienie tylko na długich bokach ze </w:t>
      </w:r>
      <w:r>
        <w:rPr>
          <w:sz w:val="24"/>
          <w:szCs w:val="24"/>
        </w:rPr>
        <w:t>spadkiem</w:t>
      </w:r>
      <w:r w:rsidRPr="00BB4156">
        <w:rPr>
          <w:sz w:val="24"/>
          <w:szCs w:val="24"/>
        </w:rPr>
        <w:t xml:space="preserve"> daszkowym 0,05%</w:t>
      </w:r>
      <w:r w:rsidR="0089599D">
        <w:rPr>
          <w:sz w:val="24"/>
          <w:szCs w:val="24"/>
        </w:rPr>
        <w:t xml:space="preserve"> </w:t>
      </w:r>
      <w:r w:rsidRPr="00BB4156">
        <w:rPr>
          <w:sz w:val="24"/>
          <w:szCs w:val="24"/>
        </w:rPr>
        <w:t xml:space="preserve">lub jednokierunkowym boiska. Czy Zamawiający </w:t>
      </w:r>
      <w:r>
        <w:rPr>
          <w:sz w:val="24"/>
          <w:szCs w:val="24"/>
        </w:rPr>
        <w:t>dopuści</w:t>
      </w:r>
      <w:r w:rsidRPr="00BB4156">
        <w:rPr>
          <w:sz w:val="24"/>
          <w:szCs w:val="24"/>
        </w:rPr>
        <w:t xml:space="preserve"> wykonanie boiska ze spadkiem daszkowym i odwodnieniem liniowym </w:t>
      </w:r>
      <w:r>
        <w:rPr>
          <w:sz w:val="24"/>
          <w:szCs w:val="24"/>
        </w:rPr>
        <w:t>tylko</w:t>
      </w:r>
      <w:r w:rsidRPr="00BB4156">
        <w:rPr>
          <w:sz w:val="24"/>
          <w:szCs w:val="24"/>
        </w:rPr>
        <w:t xml:space="preserve"> po długich bokach?</w:t>
      </w:r>
    </w:p>
    <w:p w14:paraId="3F5D880C" w14:textId="37495723" w:rsidR="00864308" w:rsidRPr="00864308" w:rsidRDefault="0089599D" w:rsidP="0089599D">
      <w:pPr>
        <w:pStyle w:val="Bezodstpw"/>
        <w:spacing w:line="360" w:lineRule="auto"/>
        <w:jc w:val="both"/>
        <w:rPr>
          <w:b/>
          <w:sz w:val="24"/>
          <w:szCs w:val="24"/>
        </w:rPr>
      </w:pPr>
      <w:r w:rsidRPr="00864308">
        <w:rPr>
          <w:b/>
          <w:sz w:val="24"/>
          <w:szCs w:val="24"/>
        </w:rPr>
        <w:t>Odp. 2</w:t>
      </w:r>
      <w:r w:rsidR="00864308" w:rsidRPr="00864308">
        <w:rPr>
          <w:b/>
          <w:sz w:val="24"/>
          <w:szCs w:val="24"/>
        </w:rPr>
        <w:t xml:space="preserve"> </w:t>
      </w:r>
      <w:r w:rsidR="00864308" w:rsidRPr="00864308">
        <w:rPr>
          <w:b/>
          <w:color w:val="313131"/>
          <w:sz w:val="24"/>
          <w:szCs w:val="24"/>
        </w:rPr>
        <w:t>W odpowiedzi na zapytanie informuję, że dopuszcza się wykonanie boiska ze spadkiem daszkowym i odwodnieniem liniowym tylko po długich bokach.</w:t>
      </w:r>
    </w:p>
    <w:p w14:paraId="06113B33" w14:textId="77777777" w:rsidR="00864308" w:rsidRDefault="00864308" w:rsidP="0089599D">
      <w:pPr>
        <w:pStyle w:val="Bezodstpw"/>
        <w:spacing w:line="360" w:lineRule="auto"/>
        <w:jc w:val="both"/>
        <w:rPr>
          <w:sz w:val="24"/>
          <w:szCs w:val="24"/>
        </w:rPr>
      </w:pPr>
    </w:p>
    <w:p w14:paraId="53AD62F7" w14:textId="123B3FF4" w:rsidR="0089599D" w:rsidRPr="00864308" w:rsidRDefault="00BB4156" w:rsidP="0089599D">
      <w:pPr>
        <w:pStyle w:val="Bezodstpw"/>
        <w:spacing w:line="360" w:lineRule="auto"/>
        <w:jc w:val="both"/>
        <w:rPr>
          <w:sz w:val="24"/>
          <w:szCs w:val="24"/>
          <w:u w:val="single"/>
        </w:rPr>
      </w:pPr>
      <w:r w:rsidRPr="00864308">
        <w:rPr>
          <w:sz w:val="24"/>
          <w:szCs w:val="24"/>
          <w:u w:val="single"/>
        </w:rPr>
        <w:t xml:space="preserve">Pytanie nr 3 </w:t>
      </w:r>
    </w:p>
    <w:p w14:paraId="7FCFE127" w14:textId="537616E5" w:rsidR="003861C9" w:rsidRDefault="00BB4156" w:rsidP="0089599D">
      <w:pPr>
        <w:pStyle w:val="Bezodstpw"/>
        <w:spacing w:line="360" w:lineRule="auto"/>
        <w:jc w:val="both"/>
        <w:rPr>
          <w:sz w:val="24"/>
          <w:szCs w:val="24"/>
        </w:rPr>
      </w:pPr>
      <w:r w:rsidRPr="00BB4156">
        <w:rPr>
          <w:sz w:val="24"/>
          <w:szCs w:val="24"/>
        </w:rPr>
        <w:t xml:space="preserve">Brak jest projektu instalacji </w:t>
      </w:r>
      <w:r w:rsidR="0089599D" w:rsidRPr="00BB4156">
        <w:rPr>
          <w:sz w:val="24"/>
          <w:szCs w:val="24"/>
        </w:rPr>
        <w:t>fotowoltaicznej</w:t>
      </w:r>
      <w:r w:rsidRPr="00BB4156">
        <w:rPr>
          <w:sz w:val="24"/>
          <w:szCs w:val="24"/>
        </w:rPr>
        <w:t>.</w:t>
      </w:r>
      <w:r w:rsidR="0089599D">
        <w:rPr>
          <w:sz w:val="24"/>
          <w:szCs w:val="24"/>
        </w:rPr>
        <w:t xml:space="preserve"> C</w:t>
      </w:r>
      <w:r w:rsidRPr="00BB4156">
        <w:rPr>
          <w:sz w:val="24"/>
          <w:szCs w:val="24"/>
        </w:rPr>
        <w:t>zy Zamawiający dołączy</w:t>
      </w:r>
      <w:r>
        <w:rPr>
          <w:sz w:val="24"/>
          <w:szCs w:val="24"/>
        </w:rPr>
        <w:t xml:space="preserve"> </w:t>
      </w:r>
      <w:r w:rsidRPr="00BB4156">
        <w:rPr>
          <w:sz w:val="24"/>
          <w:szCs w:val="24"/>
        </w:rPr>
        <w:t>projekt i opis do dokumentacji?</w:t>
      </w:r>
      <w:r>
        <w:rPr>
          <w:sz w:val="24"/>
          <w:szCs w:val="24"/>
        </w:rPr>
        <w:t xml:space="preserve"> </w:t>
      </w:r>
    </w:p>
    <w:p w14:paraId="74593BFC" w14:textId="4A8A26E5" w:rsidR="00864308" w:rsidRPr="00864308" w:rsidRDefault="00864308" w:rsidP="0089599D">
      <w:pPr>
        <w:pStyle w:val="Bezodstpw"/>
        <w:spacing w:line="360" w:lineRule="auto"/>
        <w:jc w:val="both"/>
        <w:rPr>
          <w:b/>
        </w:rPr>
      </w:pPr>
      <w:r w:rsidRPr="00864308">
        <w:rPr>
          <w:b/>
          <w:sz w:val="24"/>
          <w:szCs w:val="24"/>
        </w:rPr>
        <w:t>Odp. 3 Odpowiedź na pytanie zawarta jest w odpowiedzi nr 1</w:t>
      </w:r>
    </w:p>
    <w:sectPr w:rsidR="00864308" w:rsidRPr="00864308" w:rsidSect="00885B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62"/>
    <w:rsid w:val="003861C9"/>
    <w:rsid w:val="005748DF"/>
    <w:rsid w:val="00864308"/>
    <w:rsid w:val="00885B8B"/>
    <w:rsid w:val="0089599D"/>
    <w:rsid w:val="00B9005E"/>
    <w:rsid w:val="00BB4156"/>
    <w:rsid w:val="00E438A9"/>
    <w:rsid w:val="00FC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5C5B"/>
  <w15:chartTrackingRefBased/>
  <w15:docId w15:val="{A0973548-55F2-48E7-89CB-2CFAD0A4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48DF"/>
  </w:style>
  <w:style w:type="paragraph" w:styleId="Nagwek1">
    <w:name w:val="heading 1"/>
    <w:basedOn w:val="Normalny"/>
    <w:next w:val="Normalny"/>
    <w:link w:val="Nagwek1Znak"/>
    <w:qFormat/>
    <w:rsid w:val="005748DF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5748DF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5748DF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48DF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5748DF"/>
    <w:rPr>
      <w:rFonts w:ascii="Arial" w:hAnsi="Arial"/>
      <w:b/>
      <w:color w:val="FF0000"/>
    </w:rPr>
  </w:style>
  <w:style w:type="character" w:customStyle="1" w:styleId="Nagwek3Znak">
    <w:name w:val="Nagłówek 3 Znak"/>
    <w:basedOn w:val="Domylnaczcionkaakapitu"/>
    <w:link w:val="Nagwek3"/>
    <w:rsid w:val="005748DF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5748DF"/>
    <w:pPr>
      <w:ind w:left="708"/>
    </w:pPr>
  </w:style>
  <w:style w:type="character" w:customStyle="1" w:styleId="Teksttreci">
    <w:name w:val="Tekst treści_"/>
    <w:basedOn w:val="Domylnaczcionkaakapitu"/>
    <w:link w:val="Teksttreci0"/>
    <w:rsid w:val="00BB4156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B4156"/>
    <w:pPr>
      <w:widowControl w:val="0"/>
      <w:shd w:val="clear" w:color="auto" w:fill="FFFFFF"/>
      <w:spacing w:after="80" w:line="338" w:lineRule="auto"/>
      <w:jc w:val="both"/>
    </w:pPr>
  </w:style>
  <w:style w:type="paragraph" w:styleId="Bezodstpw">
    <w:name w:val="No Spacing"/>
    <w:uiPriority w:val="1"/>
    <w:qFormat/>
    <w:rsid w:val="00BB4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8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Koszczka</dc:creator>
  <cp:keywords/>
  <dc:description/>
  <cp:lastModifiedBy>Grzegorz Koszczka</cp:lastModifiedBy>
  <cp:revision>4</cp:revision>
  <dcterms:created xsi:type="dcterms:W3CDTF">2019-04-04T06:49:00Z</dcterms:created>
  <dcterms:modified xsi:type="dcterms:W3CDTF">2019-04-04T06:49:00Z</dcterms:modified>
</cp:coreProperties>
</file>